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2DD" w:rsidRDefault="005C62DD" w:rsidP="005C62DD">
      <w:r>
        <w:t>Памятка ЕГЭ</w:t>
      </w:r>
    </w:p>
    <w:p w:rsidR="005C62DD" w:rsidRDefault="005C62DD" w:rsidP="005C62DD">
      <w:r>
        <w:t>Опубликованы демоверсии, спецификации и кодификаторы контрольных измерительных материалов (КИМ) единого государственного экзамена 2023 года по всем предметам. Ознакомиться с ними можно в Разделе раздел ЕГЭ / Демоверсии, спецификации, кодификаторы.</w:t>
      </w:r>
    </w:p>
    <w:p w:rsidR="005C62DD" w:rsidRDefault="005C62DD" w:rsidP="005C62DD">
      <w:r>
        <w:t xml:space="preserve">Важным и полезным ресурсом для выпускника является Открытый банк заданий ЕГЭ. В Банке размещено большое количество заданий, используемых при составлении вариантов КИМ ЕГЭ по всем учебным предметам. Для удобства использования задания сгруппированы по тематическим рубрикам. Готовиться к экзаменам можно по темам, особое </w:t>
      </w:r>
      <w:proofErr w:type="gramStart"/>
      <w:r>
        <w:t>внимание</w:t>
      </w:r>
      <w:proofErr w:type="gramEnd"/>
      <w:r>
        <w:t xml:space="preserve"> уделяя вызывающим затруднение разделам.</w:t>
      </w:r>
    </w:p>
    <w:p w:rsidR="005C62DD" w:rsidRDefault="005C62DD" w:rsidP="005C62DD">
      <w:r>
        <w:t xml:space="preserve">Онлайн-консультации для всех участников ЕГЭ стартуют 4 октября. В течение месяца выпускники смогут получить информацию о подготовке к ЕГЭ по всем предметам, а также итоговому сочинению. Консультации будут транслироваться в онлайн-режиме на странице </w:t>
      </w:r>
      <w:proofErr w:type="spellStart"/>
      <w:r>
        <w:t>Рособрнадзора</w:t>
      </w:r>
      <w:proofErr w:type="spellEnd"/>
      <w:r>
        <w:t xml:space="preserve"> в социальной сети «</w:t>
      </w:r>
      <w:proofErr w:type="spellStart"/>
      <w:r>
        <w:t>ВКонтакте</w:t>
      </w:r>
      <w:proofErr w:type="spellEnd"/>
      <w:r>
        <w:t xml:space="preserve">» и на </w:t>
      </w:r>
      <w:proofErr w:type="spellStart"/>
      <w:r>
        <w:t>YouTube.Также</w:t>
      </w:r>
      <w:proofErr w:type="spellEnd"/>
      <w:r>
        <w:t xml:space="preserve"> видеозаписи консультаций будут опубликованы на </w:t>
      </w:r>
      <w:proofErr w:type="spellStart"/>
      <w:r>
        <w:t>интернет-ресурсах</w:t>
      </w:r>
      <w:proofErr w:type="spellEnd"/>
      <w:r>
        <w:t xml:space="preserve"> </w:t>
      </w:r>
      <w:proofErr w:type="spellStart"/>
      <w:r>
        <w:t>Рособрнадзора</w:t>
      </w:r>
      <w:proofErr w:type="spellEnd"/>
      <w:r>
        <w:t xml:space="preserve"> и ФИПИ записи консультаций по предметам ЕГЭ </w:t>
      </w:r>
    </w:p>
    <w:p w:rsidR="005C62DD" w:rsidRDefault="005C62DD" w:rsidP="005C62DD">
      <w:r>
        <w:t xml:space="preserve">Разделы официального сайта </w:t>
      </w:r>
      <w:proofErr w:type="spellStart"/>
      <w:r>
        <w:t>Рособрнадзора</w:t>
      </w:r>
      <w:proofErr w:type="spellEnd"/>
      <w:r>
        <w:t xml:space="preserve"> «ГИА»</w:t>
      </w:r>
    </w:p>
    <w:p w:rsidR="005C62DD" w:rsidRDefault="005C62DD" w:rsidP="005C62DD">
      <w:r>
        <w:t>Навигатор самостоятельной подготовки ФГБНУ «ФИПИ»</w:t>
      </w:r>
    </w:p>
    <w:p w:rsidR="005C62DD" w:rsidRDefault="005C62DD" w:rsidP="005C62DD">
      <w:r>
        <w:t>Школьник может! Что нужно знать о своих правах на ЕГЭ и как действовать.</w:t>
      </w:r>
    </w:p>
    <w:p w:rsidR="005C62DD" w:rsidRDefault="005C62DD" w:rsidP="005C62DD"/>
    <w:p w:rsidR="005C62DD" w:rsidRDefault="005C62DD" w:rsidP="005C62DD">
      <w:r>
        <w:t>ФИПИ опубликовал проекты контрольных измерительных материалов ГВЭ-11 для выпускников, не планирующих поступление в вуз</w:t>
      </w:r>
    </w:p>
    <w:p w:rsidR="005C62DD" w:rsidRDefault="005C62DD" w:rsidP="005C62DD"/>
    <w:p w:rsidR="005C62DD" w:rsidRDefault="005C62DD" w:rsidP="005C62DD">
      <w:r>
        <w:t>Информация о результатах ЕГЭ и изображения экзаменационных работ доступны на официальном портале ЕГЭ в разделе «Проверить результаты ЕГЭ» http://checkege.rustest.ru/exams</w:t>
      </w:r>
    </w:p>
    <w:p w:rsidR="005C62DD" w:rsidRDefault="005C62DD" w:rsidP="005C62DD"/>
    <w:p w:rsidR="005C62DD" w:rsidRDefault="005C62DD" w:rsidP="005C62DD">
      <w:r>
        <w:t>Для ЕГЭ и ОГЭ созданы страницы в социальных сетях:</w:t>
      </w:r>
    </w:p>
    <w:p w:rsidR="005C62DD" w:rsidRDefault="005C62DD" w:rsidP="005C62DD">
      <w:r>
        <w:t xml:space="preserve">   </w:t>
      </w:r>
      <w:proofErr w:type="spellStart"/>
      <w:r>
        <w:t>Вконтакте</w:t>
      </w:r>
      <w:proofErr w:type="spellEnd"/>
      <w:r>
        <w:t xml:space="preserve"> - https://vk.com/publicege47</w:t>
      </w:r>
    </w:p>
    <w:p w:rsidR="005C62DD" w:rsidRDefault="005C62DD" w:rsidP="005C62DD"/>
    <w:p w:rsidR="005C62DD" w:rsidRDefault="005C62DD" w:rsidP="005C62DD">
      <w:r>
        <w:t xml:space="preserve">На них будут публиковаться новости, касающиеся ЕГЭ и ОГЭ, информация из </w:t>
      </w:r>
      <w:proofErr w:type="spellStart"/>
      <w:r>
        <w:t>Рособрнадзора</w:t>
      </w:r>
      <w:proofErr w:type="spellEnd"/>
      <w:r>
        <w:t>, ФИПИ, ФЦТ.</w:t>
      </w:r>
    </w:p>
    <w:p w:rsidR="005C62DD" w:rsidRDefault="005C62DD" w:rsidP="005C62DD"/>
    <w:p w:rsidR="005C62DD" w:rsidRDefault="005C62DD" w:rsidP="005C62DD">
      <w:r>
        <w:t xml:space="preserve">В число выпускных экзаменов в российских школах входит итоговое сочинение. Результаты итогового сочинения - "зачет" или "незачет" - является основанием для принятия решения о допуске к ЕГЭ. Учащимся с ограниченными возможностями здоровья  предоставлено право вместо сочинения </w:t>
      </w:r>
      <w:proofErr w:type="gramStart"/>
      <w:r>
        <w:t>писать</w:t>
      </w:r>
      <w:proofErr w:type="gramEnd"/>
      <w:r>
        <w:t xml:space="preserve"> изложение.</w:t>
      </w:r>
    </w:p>
    <w:p w:rsidR="005C62DD" w:rsidRDefault="005C62DD" w:rsidP="005C62DD">
      <w:r>
        <w:lastRenderedPageBreak/>
        <w:t xml:space="preserve">Более подробную информацию по итоговому сочинению и тематические направления можно узнать в разделе итоговое сочинение </w:t>
      </w:r>
    </w:p>
    <w:p w:rsidR="005C62DD" w:rsidRDefault="005C62DD" w:rsidP="005C62DD"/>
    <w:p w:rsidR="005A7C6B" w:rsidRDefault="005C62DD" w:rsidP="005C62DD">
      <w:r>
        <w:t xml:space="preserve">Заявление на прохождение ГИА обучающиеся 11 классов подают до 1 февраля 2023 года в образовательную организацию по месту обучения - заместителю директора по УВР </w:t>
      </w:r>
      <w:proofErr w:type="spellStart"/>
      <w:r>
        <w:t>Минченковой</w:t>
      </w:r>
      <w:proofErr w:type="spellEnd"/>
      <w:r>
        <w:t xml:space="preserve"> Е.В., 1-ом этаж, кабинет №106 (кабинет заместителей директора по УВР)</w:t>
      </w:r>
      <w:bookmarkStart w:id="0" w:name="_GoBack"/>
      <w:bookmarkEnd w:id="0"/>
    </w:p>
    <w:sectPr w:rsidR="005A7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9B"/>
    <w:rsid w:val="005A7C6B"/>
    <w:rsid w:val="005C62DD"/>
    <w:rsid w:val="006B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2023-01-23T11:13:00Z</dcterms:created>
  <dcterms:modified xsi:type="dcterms:W3CDTF">2023-01-23T11:13:00Z</dcterms:modified>
</cp:coreProperties>
</file>